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4" w:rsidRDefault="00575408" w:rsidP="00575408">
      <w:pPr>
        <w:jc w:val="center"/>
        <w:rPr>
          <w:b/>
          <w:sz w:val="36"/>
          <w:szCs w:val="36"/>
        </w:rPr>
      </w:pPr>
      <w:r w:rsidRPr="00575408">
        <w:rPr>
          <w:b/>
          <w:sz w:val="36"/>
          <w:szCs w:val="36"/>
        </w:rPr>
        <w:t>TEMA 1: Aprendo a expresar emociones, establecer metas y cumplir acuerdos.</w:t>
      </w:r>
    </w:p>
    <w:p w:rsidR="00575408" w:rsidRDefault="00575408" w:rsidP="00575408">
      <w:pPr>
        <w:spacing w:after="0" w:line="240" w:lineRule="auto"/>
        <w:rPr>
          <w:sz w:val="36"/>
          <w:szCs w:val="36"/>
        </w:rPr>
      </w:pPr>
      <w:r w:rsidRPr="00575408">
        <w:rPr>
          <w:sz w:val="36"/>
          <w:szCs w:val="36"/>
        </w:rPr>
        <w:t xml:space="preserve">Cuando las </w:t>
      </w:r>
      <w:r>
        <w:rPr>
          <w:sz w:val="36"/>
          <w:szCs w:val="36"/>
        </w:rPr>
        <w:t>personas crecen ocurren cambios, uno de ellos es tener mayor independencia y cuidado.</w:t>
      </w:r>
    </w:p>
    <w:p w:rsidR="00575408" w:rsidRDefault="00575408" w:rsidP="00575408">
      <w:pPr>
        <w:spacing w:after="0" w:line="240" w:lineRule="auto"/>
        <w:rPr>
          <w:sz w:val="36"/>
          <w:szCs w:val="36"/>
        </w:rPr>
      </w:pPr>
    </w:p>
    <w:p w:rsidR="00575408" w:rsidRDefault="00575408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Algo importante de tu crecimiento es distinguir tus emociones. </w:t>
      </w:r>
    </w:p>
    <w:p w:rsidR="00A1157A" w:rsidRDefault="00A1157A" w:rsidP="00575408">
      <w:pPr>
        <w:spacing w:after="0" w:line="240" w:lineRule="auto"/>
        <w:rPr>
          <w:sz w:val="36"/>
          <w:szCs w:val="36"/>
        </w:rPr>
      </w:pPr>
    </w:p>
    <w:p w:rsidR="00A1157A" w:rsidRDefault="00A1157A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Es importante controlar tus emociones y expresarlas adecuadamente. </w:t>
      </w:r>
    </w:p>
    <w:p w:rsidR="00A1157A" w:rsidRDefault="00A1157A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Debes aprender a expresar tus sentimientos para que los demás te entiendan. </w:t>
      </w:r>
    </w:p>
    <w:p w:rsidR="00A1157A" w:rsidRDefault="00A1157A" w:rsidP="00575408">
      <w:pPr>
        <w:spacing w:after="0" w:line="240" w:lineRule="auto"/>
        <w:rPr>
          <w:sz w:val="36"/>
          <w:szCs w:val="36"/>
        </w:rPr>
      </w:pPr>
    </w:p>
    <w:p w:rsidR="007716FB" w:rsidRDefault="00A1157A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Es importante ponerte metas y pensar bien como lograrlas. </w:t>
      </w:r>
    </w:p>
    <w:p w:rsidR="007716FB" w:rsidRDefault="007716FB" w:rsidP="00575408">
      <w:pPr>
        <w:spacing w:after="0" w:line="240" w:lineRule="auto"/>
        <w:rPr>
          <w:sz w:val="36"/>
          <w:szCs w:val="36"/>
        </w:rPr>
      </w:pPr>
    </w:p>
    <w:p w:rsidR="007716FB" w:rsidRDefault="007716FB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Cada persona es diferente y debes de tratar de imaginar cómo es estar en el lugar de otra persona esto es tener </w:t>
      </w:r>
      <w:r w:rsidRPr="007716FB">
        <w:rPr>
          <w:color w:val="FF0000"/>
          <w:sz w:val="36"/>
          <w:szCs w:val="36"/>
          <w:u w:val="single"/>
        </w:rPr>
        <w:t>“empatía”</w:t>
      </w:r>
      <w:r>
        <w:rPr>
          <w:sz w:val="36"/>
          <w:szCs w:val="36"/>
        </w:rPr>
        <w:t xml:space="preserve">  </w:t>
      </w:r>
    </w:p>
    <w:p w:rsidR="007716FB" w:rsidRDefault="007716FB" w:rsidP="00575408">
      <w:pPr>
        <w:spacing w:after="0" w:line="240" w:lineRule="auto"/>
        <w:rPr>
          <w:sz w:val="36"/>
          <w:szCs w:val="36"/>
        </w:rPr>
      </w:pPr>
    </w:p>
    <w:p w:rsidR="007716FB" w:rsidRDefault="007716FB" w:rsidP="00575408">
      <w:pPr>
        <w:spacing w:after="0" w:line="240" w:lineRule="auto"/>
        <w:rPr>
          <w:sz w:val="36"/>
          <w:szCs w:val="36"/>
        </w:rPr>
      </w:pPr>
      <w:r w:rsidRPr="007716FB">
        <w:rPr>
          <w:color w:val="FF0000"/>
          <w:sz w:val="36"/>
          <w:szCs w:val="36"/>
          <w:u w:val="single"/>
        </w:rPr>
        <w:t xml:space="preserve">La cortesía: </w:t>
      </w:r>
      <w:r w:rsidRPr="007716FB">
        <w:rPr>
          <w:sz w:val="36"/>
          <w:szCs w:val="36"/>
        </w:rPr>
        <w:t xml:space="preserve">Es tratar a todas </w:t>
      </w:r>
      <w:r w:rsidR="00A917A7">
        <w:rPr>
          <w:sz w:val="36"/>
          <w:szCs w:val="36"/>
        </w:rPr>
        <w:t xml:space="preserve">las personas como ser </w:t>
      </w:r>
      <w:r>
        <w:rPr>
          <w:sz w:val="36"/>
          <w:szCs w:val="36"/>
        </w:rPr>
        <w:t>valiosos.</w:t>
      </w:r>
    </w:p>
    <w:p w:rsidR="007716FB" w:rsidRDefault="007716FB" w:rsidP="00575408">
      <w:pPr>
        <w:spacing w:after="0" w:line="240" w:lineRule="auto"/>
        <w:rPr>
          <w:sz w:val="36"/>
          <w:szCs w:val="36"/>
        </w:rPr>
      </w:pPr>
    </w:p>
    <w:p w:rsidR="007716FB" w:rsidRDefault="007716FB" w:rsidP="00575408">
      <w:pPr>
        <w:spacing w:after="0" w:line="240" w:lineRule="auto"/>
        <w:rPr>
          <w:sz w:val="36"/>
          <w:szCs w:val="36"/>
        </w:rPr>
      </w:pPr>
      <w:r w:rsidRPr="007716FB">
        <w:rPr>
          <w:color w:val="FF0000"/>
          <w:sz w:val="36"/>
          <w:szCs w:val="36"/>
          <w:u w:val="single"/>
        </w:rPr>
        <w:t>Cumplir con tu palabra:</w:t>
      </w:r>
      <w:r>
        <w:rPr>
          <w:sz w:val="36"/>
          <w:szCs w:val="36"/>
        </w:rPr>
        <w:t xml:space="preserve"> Es cumplir una promesa y ser leal a tus amigos. </w:t>
      </w:r>
    </w:p>
    <w:p w:rsidR="00A917A7" w:rsidRDefault="00A917A7" w:rsidP="00575408">
      <w:pPr>
        <w:spacing w:after="0" w:line="240" w:lineRule="auto"/>
        <w:rPr>
          <w:sz w:val="36"/>
          <w:szCs w:val="36"/>
        </w:rPr>
      </w:pPr>
    </w:p>
    <w:p w:rsidR="00A917A7" w:rsidRDefault="00A917A7" w:rsidP="005754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Dar nuestra palabra es comprometernos a cumplir algo que dijimos. </w:t>
      </w:r>
    </w:p>
    <w:p w:rsidR="00A917A7" w:rsidRDefault="00A917A7" w:rsidP="00575408">
      <w:pPr>
        <w:spacing w:after="0" w:line="240" w:lineRule="auto"/>
        <w:rPr>
          <w:sz w:val="36"/>
          <w:szCs w:val="36"/>
        </w:rPr>
      </w:pPr>
    </w:p>
    <w:p w:rsidR="00A917A7" w:rsidRDefault="00A917A7" w:rsidP="00575408">
      <w:pPr>
        <w:spacing w:after="0" w:line="240" w:lineRule="auto"/>
        <w:rPr>
          <w:sz w:val="36"/>
          <w:szCs w:val="36"/>
        </w:rPr>
      </w:pPr>
      <w:r w:rsidRPr="00A917A7">
        <w:rPr>
          <w:color w:val="FF0000"/>
          <w:sz w:val="36"/>
          <w:szCs w:val="36"/>
          <w:u w:val="single"/>
        </w:rPr>
        <w:t>Justicia:</w:t>
      </w:r>
      <w:r>
        <w:rPr>
          <w:sz w:val="36"/>
          <w:szCs w:val="36"/>
        </w:rPr>
        <w:t xml:space="preserve"> Es dar a cada quien lo que le corresponde. </w:t>
      </w:r>
    </w:p>
    <w:p w:rsidR="00A917A7" w:rsidRDefault="00A917A7" w:rsidP="00575408">
      <w:pPr>
        <w:spacing w:after="0" w:line="240" w:lineRule="auto"/>
        <w:rPr>
          <w:sz w:val="36"/>
          <w:szCs w:val="36"/>
        </w:rPr>
      </w:pPr>
      <w:r w:rsidRPr="00A917A7">
        <w:rPr>
          <w:i/>
          <w:color w:val="FF0000"/>
          <w:sz w:val="36"/>
          <w:szCs w:val="36"/>
          <w:u w:val="single"/>
        </w:rPr>
        <w:t>Libertad:</w:t>
      </w:r>
      <w:r>
        <w:rPr>
          <w:sz w:val="36"/>
          <w:szCs w:val="36"/>
        </w:rPr>
        <w:t xml:space="preserve"> Todos tenemos la libertad de elegir nuestra vida 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  <w:r w:rsidRPr="00617B20">
        <w:rPr>
          <w:sz w:val="48"/>
          <w:szCs w:val="48"/>
        </w:rPr>
        <w:lastRenderedPageBreak/>
        <w:t xml:space="preserve">Tema 2: </w:t>
      </w:r>
      <w:r w:rsidRPr="00617B20">
        <w:rPr>
          <w:rFonts w:ascii="LubalinGraphStd-Demi" w:hAnsi="LubalinGraphStd-Demi" w:cs="LubalinGraphStd-Demi"/>
          <w:sz w:val="48"/>
          <w:szCs w:val="48"/>
        </w:rPr>
        <w:t>Nuestros sentimientos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Diariamente vives situaciones que te producen distintos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>sentimientos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natural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>expresarlos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, pero es necesario aprender a hacerlo sin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agredir u ofender.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Por ejemplo, ante una situación que no te guste, puedes platicar con los otros para entender sus opiniones y sentimientos.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Las demostraciones de afecto también deben ser amables y evitar ser ofensivas o bruscas. Sobre todo, con quienes son más pequeños o más jóvenes. Es importante considerar que las bromas, aunque pueden resultar divertidas, también pueden lastimar u ofender.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Los jueces deben aplicar las reglas de manera imparcial y los jugadores estarán de acuerdo con su fallo. Por ejemplo, si una regla en el futbol es no agarrar el balón con la mano, el árbitro se encargará de sancionar a quien no cumpla con esta norma.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617B20">
        <w:rPr>
          <w:rFonts w:ascii="ITCFranklinGothicStd-Book" w:hAnsi="ITCFranklinGothicStd-Book" w:cs="ITCFranklinGothicStd-Book"/>
          <w:b/>
          <w:sz w:val="48"/>
          <w:szCs w:val="48"/>
        </w:rPr>
        <w:t xml:space="preserve">Tema 3: </w:t>
      </w:r>
      <w:r w:rsidRPr="00617B20">
        <w:rPr>
          <w:rFonts w:ascii="LubalinGraphStd-Demi" w:hAnsi="LubalinGraphStd-Demi" w:cs="LubalinGraphStd-Demi"/>
          <w:b/>
          <w:sz w:val="48"/>
          <w:szCs w:val="48"/>
        </w:rPr>
        <w:t>Yo sí espero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Todas las personas tienen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deseos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y, a veces, pueden satisfacerse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porque existen las condiciones para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ello. Sin embargo, muchas veces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nuestros deseos se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oponen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a los de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otros; o bien, hay más situaciones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urgentes que atender.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Por eso debemos ser pacientes y esperar el momento oportuno para que nuestros deseos se cumplan.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Si tu comportamiento al esperar es amable, tus padres o amigos podrán ayudarte a obtener lo que deseas.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617B20">
        <w:rPr>
          <w:rFonts w:ascii="ITCFranklinGothicStd-Book" w:hAnsi="ITCFranklinGothicStd-Book" w:cs="ITCFranklinGothicStd-Book"/>
          <w:b/>
          <w:sz w:val="48"/>
          <w:szCs w:val="48"/>
        </w:rPr>
        <w:t xml:space="preserve">Tema 4: </w:t>
      </w:r>
      <w:r w:rsidRPr="00617B20">
        <w:rPr>
          <w:rFonts w:ascii="LubalinGraphStd-Demi" w:hAnsi="LubalinGraphStd-Demi" w:cs="LubalinGraphStd-Demi"/>
          <w:b/>
          <w:sz w:val="48"/>
          <w:szCs w:val="48"/>
        </w:rPr>
        <w:t>Mi meta es…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Una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meta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es un objetivo que se planea y que, por lo regular es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>personal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.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Por ejemplo, aprender a andar en bicicleta.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Existen también metas que se comparten con un </w:t>
      </w:r>
      <w:r w:rsidRPr="00617B20">
        <w:rPr>
          <w:rFonts w:ascii="ITCFranklinGothicStd-Demi" w:hAnsi="ITCFranklinGothicStd-Demi" w:cs="ITCFranklinGothicStd-Demi"/>
          <w:color w:val="FF0000"/>
          <w:sz w:val="36"/>
          <w:szCs w:val="36"/>
        </w:rPr>
        <w:t>grupo</w:t>
      </w:r>
      <w:r w:rsidRPr="00617B20">
        <w:rPr>
          <w:rFonts w:ascii="ITCFranklinGothicStd-Book" w:hAnsi="ITCFranklinGothicStd-Book" w:cs="ITCFranklinGothicStd-Book"/>
          <w:color w:val="000000"/>
          <w:sz w:val="36"/>
          <w:szCs w:val="36"/>
        </w:rPr>
        <w:t>, como mejorar las calificaciones.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  <w:r w:rsidRPr="00617B20">
        <w:rPr>
          <w:rFonts w:ascii="LubalinGraphStd-Demi" w:hAnsi="LubalinGraphStd-Demi" w:cs="LubalinGraphStd-Demi"/>
          <w:b/>
          <w:sz w:val="48"/>
          <w:szCs w:val="48"/>
        </w:rPr>
        <w:t>Tema 5: Juego limpio</w:t>
      </w:r>
    </w:p>
    <w:p w:rsid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Los juegos tienen reglas que garantizan a todos las mismas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  <w:r w:rsidRPr="00617B20">
        <w:rPr>
          <w:rFonts w:ascii="ITCFranklinGothicStd-Book" w:hAnsi="ITCFranklinGothicStd-Book" w:cs="ITCFranklinGothicStd-Book"/>
          <w:sz w:val="36"/>
          <w:szCs w:val="36"/>
        </w:rPr>
        <w:t xml:space="preserve">oportunidades de ganar. 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Cumplir con dichas reglas es jugar limpio y es una obligación de los jugadores.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  <w:r w:rsidRPr="00617B20">
        <w:rPr>
          <w:rFonts w:ascii="ITCFranklinGothicStd-Book" w:hAnsi="ITCFranklinGothicStd-Book" w:cs="ITCFranklinGothicStd-Book"/>
          <w:sz w:val="36"/>
          <w:szCs w:val="36"/>
        </w:rPr>
        <w:t>Los encargados de hacer respetar las normas son los jueces y árbitros.</w:t>
      </w: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8"/>
          <w:szCs w:val="48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617B20" w:rsidRPr="00617B20" w:rsidRDefault="00617B20" w:rsidP="00617B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8"/>
          <w:szCs w:val="48"/>
        </w:rPr>
      </w:pPr>
    </w:p>
    <w:p w:rsidR="007716FB" w:rsidRPr="00617B20" w:rsidRDefault="007716FB" w:rsidP="00575408">
      <w:pPr>
        <w:spacing w:after="0" w:line="240" w:lineRule="auto"/>
        <w:rPr>
          <w:sz w:val="48"/>
          <w:szCs w:val="48"/>
        </w:rPr>
      </w:pPr>
    </w:p>
    <w:p w:rsidR="007716FB" w:rsidRPr="007716FB" w:rsidRDefault="007716FB" w:rsidP="00575408">
      <w:pPr>
        <w:spacing w:after="0" w:line="240" w:lineRule="auto"/>
        <w:rPr>
          <w:sz w:val="36"/>
          <w:szCs w:val="36"/>
        </w:rPr>
      </w:pPr>
    </w:p>
    <w:p w:rsidR="00575408" w:rsidRPr="00575408" w:rsidRDefault="00575408">
      <w:pPr>
        <w:rPr>
          <w:sz w:val="36"/>
          <w:szCs w:val="36"/>
        </w:rPr>
      </w:pPr>
    </w:p>
    <w:sectPr w:rsidR="00575408" w:rsidRPr="00575408" w:rsidSect="0012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75408"/>
    <w:rsid w:val="001246A4"/>
    <w:rsid w:val="003A7434"/>
    <w:rsid w:val="00575408"/>
    <w:rsid w:val="00617B20"/>
    <w:rsid w:val="00675E88"/>
    <w:rsid w:val="007716FB"/>
    <w:rsid w:val="00A1157A"/>
    <w:rsid w:val="00A9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4</cp:revision>
  <dcterms:created xsi:type="dcterms:W3CDTF">2014-11-27T19:04:00Z</dcterms:created>
  <dcterms:modified xsi:type="dcterms:W3CDTF">2014-12-09T19:52:00Z</dcterms:modified>
</cp:coreProperties>
</file>